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1868CD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lang w:val="en-US"/>
        </w:rPr>
      </w:pPr>
      <w:r w:rsidRPr="001868CD">
        <w:rPr>
          <w:b/>
          <w:bCs/>
          <w:color w:val="000000"/>
          <w:spacing w:val="-1"/>
        </w:rPr>
        <w:t xml:space="preserve">Приложение № </w:t>
      </w:r>
      <w:r w:rsidR="004973DC">
        <w:rPr>
          <w:b/>
          <w:bCs/>
          <w:color w:val="000000"/>
          <w:spacing w:val="-1"/>
          <w:lang w:val="en-US"/>
        </w:rPr>
        <w:t>10</w:t>
      </w:r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880900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>
        <w:rPr>
          <w:rFonts w:eastAsia="Batang"/>
          <w:b/>
          <w:bCs/>
          <w:color w:val="000000"/>
          <w:lang w:eastAsia="bg-BG"/>
        </w:rPr>
        <w:t xml:space="preserve">във връзка с </w:t>
      </w:r>
      <w:r w:rsidR="00BC3B5A" w:rsidRPr="000A1D53">
        <w:rPr>
          <w:rFonts w:eastAsia="Batang"/>
          <w:b/>
          <w:bCs/>
          <w:color w:val="000000"/>
          <w:lang w:eastAsia="bg-BG"/>
        </w:rPr>
        <w:t>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0C563C" w:rsidRPr="00756DB1" w:rsidRDefault="00642870" w:rsidP="000C563C">
      <w:pPr>
        <w:jc w:val="both"/>
        <w:rPr>
          <w:b/>
          <w:bCs/>
          <w:color w:val="FF0000"/>
        </w:rPr>
      </w:pPr>
      <w:r>
        <w:t xml:space="preserve"> в обществ</w:t>
      </w:r>
      <w:r w:rsidR="000C563C">
        <w:t>ена поръчка</w:t>
      </w:r>
      <w:r w:rsidR="000C563C">
        <w:rPr>
          <w:lang w:val="en-US"/>
        </w:rPr>
        <w:t xml:space="preserve"> </w:t>
      </w:r>
      <w:r w:rsidR="00BC3B5A" w:rsidRPr="003E4F9E">
        <w:t xml:space="preserve">с </w:t>
      </w:r>
      <w:r>
        <w:t xml:space="preserve">предмет: </w:t>
      </w:r>
      <w:r w:rsidR="000C563C" w:rsidRPr="00756DB1">
        <w:rPr>
          <w:b/>
          <w:color w:val="000000"/>
          <w:spacing w:val="1"/>
        </w:rPr>
        <w:t xml:space="preserve">„Услуги по обследване на резервоари, </w:t>
      </w:r>
      <w:r w:rsidR="000C563C">
        <w:rPr>
          <w:b/>
          <w:color w:val="000000"/>
          <w:spacing w:val="1"/>
        </w:rPr>
        <w:t>собственост на ДА ДРВВЗ“</w:t>
      </w:r>
    </w:p>
    <w:p w:rsidR="000C563C" w:rsidRDefault="000C563C" w:rsidP="000C563C">
      <w:pPr>
        <w:ind w:firstLine="708"/>
        <w:jc w:val="both"/>
        <w:rPr>
          <w:bCs/>
          <w:spacing w:val="-3"/>
        </w:rPr>
      </w:pPr>
    </w:p>
    <w:p w:rsidR="00F64482" w:rsidRPr="00F64482" w:rsidRDefault="00F64482" w:rsidP="00085EFB">
      <w:pPr>
        <w:jc w:val="both"/>
        <w:rPr>
          <w:b/>
          <w:i/>
        </w:rPr>
      </w:pPr>
      <w:bookmarkStart w:id="0" w:name="_GoBack"/>
      <w:bookmarkEnd w:id="0"/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364E27">
        <w:rPr>
          <w:b/>
          <w:lang w:val="en-US"/>
        </w:rPr>
        <w:t xml:space="preserve"> </w:t>
      </w:r>
      <w:r w:rsidR="00364E27" w:rsidRPr="00364E27">
        <w:rPr>
          <w:i/>
          <w:lang w:val="en-US"/>
        </w:rPr>
        <w:t>(</w:t>
      </w:r>
      <w:r w:rsidR="00364E27" w:rsidRPr="00364E27">
        <w:rPr>
          <w:i/>
        </w:rPr>
        <w:t xml:space="preserve">невярното се </w:t>
      </w:r>
      <w:r w:rsidR="00364E27">
        <w:rPr>
          <w:i/>
        </w:rPr>
        <w:t>премахва</w:t>
      </w:r>
      <w:r w:rsidR="00364E27" w:rsidRPr="00364E27">
        <w:rPr>
          <w:i/>
        </w:rPr>
        <w:t>)</w:t>
      </w:r>
      <w:r w:rsidRPr="00FB7E31">
        <w:rPr>
          <w:b/>
        </w:rP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C3" w:rsidRDefault="00EB50C3" w:rsidP="00703F3E">
      <w:r>
        <w:separator/>
      </w:r>
    </w:p>
  </w:endnote>
  <w:endnote w:type="continuationSeparator" w:id="0">
    <w:p w:rsidR="00EB50C3" w:rsidRDefault="00EB50C3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C3" w:rsidRDefault="00EB50C3" w:rsidP="00703F3E">
      <w:r>
        <w:separator/>
      </w:r>
    </w:p>
  </w:footnote>
  <w:footnote w:type="continuationSeparator" w:id="0">
    <w:p w:rsidR="00EB50C3" w:rsidRDefault="00EB50C3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C563C"/>
    <w:rsid w:val="000F2107"/>
    <w:rsid w:val="000F6E99"/>
    <w:rsid w:val="00101A07"/>
    <w:rsid w:val="0012744F"/>
    <w:rsid w:val="00133CD5"/>
    <w:rsid w:val="001868CD"/>
    <w:rsid w:val="001D32DC"/>
    <w:rsid w:val="001E1BCF"/>
    <w:rsid w:val="001F14D9"/>
    <w:rsid w:val="001F6AE9"/>
    <w:rsid w:val="002A3CC6"/>
    <w:rsid w:val="00307460"/>
    <w:rsid w:val="00310E22"/>
    <w:rsid w:val="0034330F"/>
    <w:rsid w:val="00364E27"/>
    <w:rsid w:val="00366A9E"/>
    <w:rsid w:val="003924C0"/>
    <w:rsid w:val="003E4925"/>
    <w:rsid w:val="003E4F9E"/>
    <w:rsid w:val="003E6BA4"/>
    <w:rsid w:val="003F101F"/>
    <w:rsid w:val="00425DB9"/>
    <w:rsid w:val="00482125"/>
    <w:rsid w:val="004973DC"/>
    <w:rsid w:val="004A11B1"/>
    <w:rsid w:val="004B50C5"/>
    <w:rsid w:val="004D3C21"/>
    <w:rsid w:val="004F6BD6"/>
    <w:rsid w:val="00522ECF"/>
    <w:rsid w:val="00534D1E"/>
    <w:rsid w:val="0058138C"/>
    <w:rsid w:val="00581982"/>
    <w:rsid w:val="00595E85"/>
    <w:rsid w:val="005A0492"/>
    <w:rsid w:val="005A7BEE"/>
    <w:rsid w:val="005E07FF"/>
    <w:rsid w:val="006009D6"/>
    <w:rsid w:val="00642870"/>
    <w:rsid w:val="00647F45"/>
    <w:rsid w:val="00676526"/>
    <w:rsid w:val="00694210"/>
    <w:rsid w:val="006C5284"/>
    <w:rsid w:val="00703F3E"/>
    <w:rsid w:val="00757839"/>
    <w:rsid w:val="007C4399"/>
    <w:rsid w:val="00806D5B"/>
    <w:rsid w:val="00815C7B"/>
    <w:rsid w:val="00823F32"/>
    <w:rsid w:val="00880900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D56CC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352C5"/>
    <w:rsid w:val="00E43C4C"/>
    <w:rsid w:val="00E841C5"/>
    <w:rsid w:val="00EA46E8"/>
    <w:rsid w:val="00EB3CEE"/>
    <w:rsid w:val="00EB50C3"/>
    <w:rsid w:val="00F45E41"/>
    <w:rsid w:val="00F64482"/>
    <w:rsid w:val="00F71379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00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">
    <w:name w:val="Знак"/>
    <w:basedOn w:val="Normal"/>
    <w:rsid w:val="00642870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Kalina Doichinova</cp:lastModifiedBy>
  <cp:revision>13</cp:revision>
  <cp:lastPrinted>2016-01-12T08:13:00Z</cp:lastPrinted>
  <dcterms:created xsi:type="dcterms:W3CDTF">2016-01-06T11:33:00Z</dcterms:created>
  <dcterms:modified xsi:type="dcterms:W3CDTF">2016-03-07T13:01:00Z</dcterms:modified>
</cp:coreProperties>
</file>